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College Essay Success</w:t>
      </w:r>
    </w:p>
    <w:p>
      <w:r>
        <w:t>This playbook provides a structured approach to producing college essays. It outlines steps from initial planning through to the final editing phase to ensure the creation of well-thought-out, coherent, and impactful written assignments.</w:t>
      </w:r>
    </w:p>
    <w:p/>
    <w:p>
      <w:pPr>
        <w:pStyle w:val="Heading3"/>
      </w:pPr>
      <w:r>
        <w:t>Step 1: Understanding the Prompt</w:t>
      </w:r>
    </w:p>
    <w:p>
      <w:r>
        <w:t>Carefully read the essay prompt and guidelines provided by the college. Make sure you understand what is being asked, the essay's objectives, and any formatting or content requirements.</w:t>
      </w:r>
    </w:p>
    <w:p>
      <w:pPr>
        <w:pStyle w:val="Heading3"/>
      </w:pPr>
      <w:r>
        <w:t>Step 2: Topic Selection</w:t>
      </w:r>
    </w:p>
    <w:p>
      <w:r>
        <w:t>Choose a relevant topic that interests you and meets the essay's requirements. Ensure it provides ample scope for discussion, analysis, or argumentation as needed.</w:t>
      </w:r>
    </w:p>
    <w:p>
      <w:pPr>
        <w:pStyle w:val="Heading3"/>
      </w:pPr>
      <w:r>
        <w:t>Step 3: Research</w:t>
      </w:r>
    </w:p>
    <w:p>
      <w:r>
        <w:t>Conduct thorough research on your selected topic. Gather relevant information from credible sources to support your discussion or argument.</w:t>
      </w:r>
    </w:p>
    <w:p>
      <w:pPr>
        <w:pStyle w:val="Heading3"/>
      </w:pPr>
      <w:r>
        <w:t>Step 4: Outline Creation</w:t>
      </w:r>
    </w:p>
    <w:p>
      <w:r>
        <w:t>Make an essay outline to organize your thoughts and structure your essay logically. Include an introduction, body paragraphs, and a conclusion in your outline.</w:t>
      </w:r>
    </w:p>
    <w:p>
      <w:pPr>
        <w:pStyle w:val="Heading3"/>
      </w:pPr>
      <w:r>
        <w:t>Step 5: Writing the Draft</w:t>
      </w:r>
    </w:p>
    <w:p>
      <w:r>
        <w:t>Using the outline, write the first draft of your essay. Ensure each body paragraph focuses on a single main idea that supports your thesis statement.</w:t>
      </w:r>
    </w:p>
    <w:p>
      <w:pPr>
        <w:pStyle w:val="Heading3"/>
      </w:pPr>
      <w:r>
        <w:t>Step 6: Review &amp; Revise</w:t>
      </w:r>
    </w:p>
    <w:p>
      <w:r>
        <w:t>Read through your draft and make revisions. Look for clarity, coherence, and conciseness in your arguments or narrative flow.</w:t>
      </w:r>
    </w:p>
    <w:p>
      <w:pPr>
        <w:pStyle w:val="Heading3"/>
      </w:pPr>
      <w:r>
        <w:t>Step 7: Proofreading</w:t>
      </w:r>
    </w:p>
    <w:p>
      <w:r>
        <w:t>Check for grammatical mistakes, spelling errors, and punctuation issues. Make sure your essay follows the required format and citation style.</w:t>
      </w:r>
    </w:p>
    <w:p>
      <w:pPr>
        <w:pStyle w:val="Heading3"/>
      </w:pPr>
      <w:r>
        <w:t>Step 8: Final Edit</w:t>
      </w:r>
    </w:p>
    <w:p>
      <w:r>
        <w:t>Make final touches to your essay, refining your language and ensuring your ideas are presented effectively. Double-check that all prompts are thoroughly addressed.</w:t>
      </w:r>
    </w:p>
    <w:p>
      <w:pPr>
        <w:pStyle w:val="Heading3"/>
      </w:pPr>
      <w:r>
        <w:t>Step 9: Submission</w:t>
      </w:r>
    </w:p>
    <w:p>
      <w:r>
        <w:t>After thorough editing, submit your final essay before the deadline, adhering to any submission guidelines provided by the college.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Backup Work</w:t>
      </w:r>
    </w:p>
    <w:p>
      <w:r>
        <w:t>Regularly save backups of your work to prevent data loss. Consider using cloud storage for easy recovery.</w:t>
      </w:r>
    </w:p>
    <w:p>
      <w:pPr>
        <w:pStyle w:val="Heading3"/>
      </w:pPr>
      <w:r>
        <w:t>Feedback</w:t>
      </w:r>
    </w:p>
    <w:p>
      <w:r>
        <w:t>If possible, seek feedback from peers, mentors, or tutors to gain different perspectives on your draft before the final submission.</w:t>
      </w:r>
    </w:p>
    <w:p>
      <w:pPr>
        <w:pStyle w:val="Heading3"/>
      </w:pPr>
      <w:r>
        <w:t>Time Management</w:t>
      </w:r>
    </w:p>
    <w:p>
      <w:r>
        <w:t>Allocate sufficient time for each step in the writing process to avoid a rushed job, which can compromise the quality of your essay.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