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Body Language in Sales</w:t>
      </w:r>
    </w:p>
    <w:p>
      <w:r>
        <w:t>This playbook outlines the steps necessary to interpret and use body language effectively in sales. It aims to enhance sales techniques and improve the ability to read customers' non-verbal cues.</w:t>
      </w:r>
    </w:p>
    <w:p/>
    <w:p>
      <w:pPr>
        <w:pStyle w:val="Heading3"/>
      </w:pPr>
      <w:r>
        <w:t>Step 1: Research</w:t>
      </w:r>
    </w:p>
    <w:p>
      <w:r>
        <w:t>Study the basics of body language, including common gestures, facial expressions, and postures that indicate a variety of emotions and intentions.</w:t>
      </w:r>
    </w:p>
    <w:p>
      <w:pPr>
        <w:pStyle w:val="Heading3"/>
      </w:pPr>
      <w:r>
        <w:t>Step 2: Observe</w:t>
      </w:r>
    </w:p>
    <w:p>
      <w:r>
        <w:t>In real-world interactions, carefully observe the body language of customers without making them feel uncomfortable. Look for frequent signals such as crossed arms, eye contact, and posture adjustments.</w:t>
      </w:r>
    </w:p>
    <w:p>
      <w:pPr>
        <w:pStyle w:val="Heading3"/>
      </w:pPr>
      <w:r>
        <w:t>Step 3: Practice</w:t>
      </w:r>
    </w:p>
    <w:p>
      <w:r>
        <w:t>Engage in role-playing exercises to practice reading and reacting to various body language cues. Use this as safe training to interpret different scenarios.</w:t>
      </w:r>
    </w:p>
    <w:p>
      <w:pPr>
        <w:pStyle w:val="Heading3"/>
      </w:pPr>
      <w:r>
        <w:t>Step 4: Apply</w:t>
      </w:r>
    </w:p>
    <w:p>
      <w:r>
        <w:t>Incorporate the understanding of body language into actual sales conversations. Aim to match your body language to convey confidence and openness.</w:t>
      </w:r>
    </w:p>
    <w:p>
      <w:pPr>
        <w:pStyle w:val="Heading3"/>
      </w:pPr>
      <w:r>
        <w:t>Step 5: Reflect</w:t>
      </w:r>
    </w:p>
    <w:p>
      <w:r>
        <w:t>After each sales encounter, reflect on how body language played a role in the interaction. Consider what went well and what could be improved.</w:t>
      </w:r>
    </w:p>
    <w:p>
      <w:pPr>
        <w:pStyle w:val="Heading3"/>
      </w:pPr>
      <w:r>
        <w:t>Step 6: Adjust</w:t>
      </w:r>
    </w:p>
    <w:p>
      <w:r>
        <w:t>Use reflections and outcomes of sales meetings to refine your technique. Look for patterns in body language that either helped or hindered the sales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aware that body language can have different meanings across cultures. Adjust interpretations and behaviors accordingly to avoid misunderstandings.</w:t>
      </w:r>
    </w:p>
    <w:p>
      <w:pPr>
        <w:pStyle w:val="Heading3"/>
      </w:pPr>
      <w:r>
        <w:t>Continuous Learning</w:t>
      </w:r>
    </w:p>
    <w:p>
      <w:r>
        <w:t>Keep updating your knowledge on body language as new research emerges, and stay tuned to the evolving nuances in non-verbal communication.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